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7" w:type="dxa"/>
        <w:tblInd w:w="-232" w:type="dxa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thinThickThinMediumGap" w:sz="24" w:space="0" w:color="00B0F0"/>
          <w:insideV w:val="thinThickThinMediumGap" w:sz="24" w:space="0" w:color="00B0F0"/>
        </w:tblBorders>
        <w:tblLook w:val="04A0" w:firstRow="1" w:lastRow="0" w:firstColumn="1" w:lastColumn="0" w:noHBand="0" w:noVBand="1"/>
      </w:tblPr>
      <w:tblGrid>
        <w:gridCol w:w="10207"/>
      </w:tblGrid>
      <w:tr w:rsidR="00D80389" w:rsidTr="003606A9">
        <w:trPr>
          <w:trHeight w:val="14423"/>
        </w:trPr>
        <w:tc>
          <w:tcPr>
            <w:tcW w:w="10207" w:type="dxa"/>
          </w:tcPr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761" w:rsidRDefault="00460761" w:rsidP="00460761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460761" w:rsidRDefault="00460761" w:rsidP="00460761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  <w:p w:rsidR="00460761" w:rsidRDefault="00460761" w:rsidP="00460761">
            <w:pPr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«Мастерская здоровья»</w:t>
            </w:r>
          </w:p>
          <w:p w:rsidR="00460761" w:rsidRDefault="00460761" w:rsidP="00460761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___________О.Н. Денисова</w:t>
            </w:r>
          </w:p>
          <w:p w:rsidR="00460761" w:rsidRDefault="00460761" w:rsidP="00460761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«___» _____________2023 г.</w:t>
            </w: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0761" w:rsidRDefault="00460761" w:rsidP="003606A9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06A9" w:rsidRDefault="003606A9" w:rsidP="003606A9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0389">
              <w:rPr>
                <w:rFonts w:ascii="Times New Roman" w:hAnsi="Times New Roman" w:cs="Times New Roman"/>
                <w:sz w:val="32"/>
                <w:szCs w:val="32"/>
              </w:rPr>
              <w:t>Программа</w:t>
            </w:r>
          </w:p>
          <w:p w:rsidR="003606A9" w:rsidRDefault="003606A9" w:rsidP="003606A9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адаптивной физкультуре</w:t>
            </w:r>
          </w:p>
          <w:p w:rsidR="003606A9" w:rsidRPr="00D80389" w:rsidRDefault="003606A9" w:rsidP="003606A9">
            <w:pPr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B083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581650" cy="2943225"/>
                  <wp:effectExtent l="0" t="0" r="0" b="9525"/>
                  <wp:docPr id="4" name="Рисунок 4" descr="C:\Users\Начальника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чальника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830" w:rsidRDefault="00BB0830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Волжский 2023 г.</w:t>
            </w: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Адаптивная физическая культура (АФК) объединяет в себе несколько самостоятельных направлений. В физкультуре для инвалидов совмещаются знания из таких сфер, как общая физическая культура, медицина и коррекционная педагогика, психология. АФК ставит своей целью не столько улучшение состояния здоровья человека с ограниченными возможностями, сколько восстановление его социальных функций, корректировку психологического состояния.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Главная цель оздоровительной адаптивной физкультуры являются обеспечение и сохранение высокого уровня здоровья населения; совершенствование физических умений и навыков; повышение иммунитета; регулирование нормальной массы тела и пропорций; активный отдых, общение.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Целевая аудитория — граждане пожилого возраста и люди с ограниченными возможностями здоровья 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 xml:space="preserve">Основным средством АФК являются физические упражнения. 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В методике АФК выделяют такие основные функции общеразвивающей физкультуры: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оздоровительные упражнения подбираются с учетом индивидуальных возможностей организма человека, возраста и других факторов;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воспитательная функция реализуется в распространении и агитации здорового образа жизни;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5FAB">
              <w:rPr>
                <w:rFonts w:ascii="Times New Roman" w:hAnsi="Times New Roman" w:cs="Times New Roman"/>
                <w:sz w:val="27"/>
                <w:szCs w:val="27"/>
              </w:rPr>
              <w:t>образовательная функция заключается в подаче примеров на основе проверенных методических и экспериментальных данных.</w:t>
            </w:r>
          </w:p>
          <w:p w:rsidR="003606A9" w:rsidRPr="00EF5FAB" w:rsidRDefault="003606A9" w:rsidP="003606A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606A9" w:rsidRDefault="003606A9" w:rsidP="003606A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Цели и задачи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3606A9" w:rsidRPr="00EF5FAB" w:rsidRDefault="003606A9" w:rsidP="003606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программы: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 Преодоление физических и психологических барьеров, препятствующих полноценной жизни граждан пожилого возраста и людей с ограниченными возможностями здоровья.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 Постепенная адаптация организма к воздействию физических нагрузок дома.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Задачи: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 Овладение комплексами упражнений, благотворно влияющих на состояние здоровья занимающихся с учетом заболеваний.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 Повышение функциональных возможностей организма занимающихся в соответствии с их возрастом и особенностями заболеваний.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   Развитие физических качеств и освоение жизненно важных двигательных умений и навыков.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     Формирование волевых качеств личности и интереса к регулярным занятиям физической культурой и спортом дома.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    Формирование у граждан пожилого возраста культуры здоровья. 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Данная программа рассчитана на оздоровление граждан пожилого возраста с использованием элементов дыхательной гимнастики и других методов АФК.</w:t>
            </w:r>
          </w:p>
          <w:p w:rsidR="00D80389" w:rsidRDefault="003606A9" w:rsidP="003606A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 граждан пожилого возраста и лиц с ограниченными возможностями </w:t>
            </w:r>
            <w:proofErr w:type="gramStart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здоровья  адаптивная</w:t>
            </w:r>
            <w:proofErr w:type="gramEnd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физическая культура формирует осознанное отношение к своим силам в сравнении с силами среднестатистического здорового человека, способствуя преодолению не только физических, но и психологических барьеров,</w:t>
            </w:r>
          </w:p>
          <w:p w:rsidR="003606A9" w:rsidRDefault="003606A9" w:rsidP="003606A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препятствующих полноценной жизни. </w:t>
            </w:r>
            <w:proofErr w:type="gramStart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Формирует  потребность</w:t>
            </w:r>
            <w:proofErr w:type="gramEnd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быть здоровым и вести здоровый образ жизни.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Занятия проводятся в соответствии с физическими возможностями </w:t>
            </w:r>
            <w:proofErr w:type="gramStart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инвалидов  граждан</w:t>
            </w:r>
            <w:proofErr w:type="gramEnd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пожилого возраста. 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объяснении методики выполнения упражнений используется чёткий показ. Произношение громкое и разборчивое. Главное внимание обращаем на характер исполнения.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Перед началом занятий, мы создаём условия для настроя получателей социальных услуг на предстоящие нагрузки с помощью дыхательных упражнений. Во время занятия чередуются упражнения для верхних и нижних конечностей, туловища, начиная с мелких мышечных групп и постепенно вовлекая крупные группы мышц. Делается акцент на расслаблении в сочетании с дыхательными упражнениями. Не допускаются максимальные нагрузки, появления глубокого чувства усталости, изнурения, </w:t>
            </w:r>
            <w:proofErr w:type="spellStart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натуживаний</w:t>
            </w:r>
            <w:proofErr w:type="spellEnd"/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резких движений, наклонов, поворотов и ускорений.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Вводно-подготовительная часть занятия играет исключительно важную роль. Её задача — организовать и подготовить занимающихся к наиболее успешному решению основной задачи занятия.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 этой целью применяются упражнения на месте или в движении, общеразвивающие упражнения умеренной интенсивности с предметами и без, дыхательные упражнения.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2.Основной этап занятий: 20-25 мин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часть занятий программы направлена на общее оздоровление организма, расширение двигательных умений, навыков и повышение тренированности. Она состоит из сочетания общеразвивающих упражнений с предметами и без, упражнений на развитие координации и т. п.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Заключительный этап занятий: 7 – 10 мин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Заключительная часть обеспечивает постепенное восстановление функций организма, снимает возможное утомление и завершает работу занимающихся, сохранив при этом достаточный эмоциональный настрой. Такое состояние достигается включением упражнений небольшой интенсивности с малой амплитудой их выполнения, упражнений на расслабление, дыхательной гимнастики, танцевальных элементов.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продолжительность занятий АФК не должна превышать 50-60 мин в день.</w:t>
            </w:r>
          </w:p>
          <w:p w:rsidR="003606A9" w:rsidRPr="00EF5FAB" w:rsidRDefault="003606A9" w:rsidP="003606A9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Основной результат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 под влиянием занятий происходят положительные изменения в состоянии здоровья граждан пожилого возраста и людей с ограниченными возможностями здоровья.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Ожидаемые</w:t>
            </w:r>
            <w:r w:rsidRPr="00EF5FA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-пропаганда здорового образа жизни;</w:t>
            </w:r>
          </w:p>
          <w:p w:rsidR="003606A9" w:rsidRPr="00EF5FAB" w:rsidRDefault="003606A9" w:rsidP="003606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-профилактика заболеваний у граждан пожилого возраста и людей с ограниченными возможностями здоровья средствами физической культуры и спорта;</w:t>
            </w:r>
          </w:p>
          <w:p w:rsidR="003606A9" w:rsidRDefault="003606A9" w:rsidP="003606A9">
            <w:pPr>
              <w:ind w:firstLine="709"/>
              <w:jc w:val="both"/>
              <w:rPr>
                <w:sz w:val="27"/>
                <w:szCs w:val="27"/>
              </w:rPr>
            </w:pPr>
            <w:r w:rsidRPr="00EF5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-формирование двигательной активности для преодоления физических и психологических барьеров у граждан пожилого возраста и людей с ограниченными возможностями здоровья.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0D5AA0" w:rsidRDefault="000D5AA0" w:rsidP="003606A9">
      <w:pPr>
        <w:spacing w:after="0" w:line="240" w:lineRule="auto"/>
        <w:jc w:val="both"/>
      </w:pPr>
    </w:p>
    <w:sectPr w:rsidR="000D5AA0" w:rsidSect="003606A9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71F0"/>
    <w:multiLevelType w:val="hybridMultilevel"/>
    <w:tmpl w:val="41582CA6"/>
    <w:lvl w:ilvl="0" w:tplc="AB02FB5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37"/>
    <w:rsid w:val="000D5AA0"/>
    <w:rsid w:val="000F7AB6"/>
    <w:rsid w:val="002F61B9"/>
    <w:rsid w:val="003606A9"/>
    <w:rsid w:val="00460761"/>
    <w:rsid w:val="004F6C1B"/>
    <w:rsid w:val="005B0540"/>
    <w:rsid w:val="00BB0830"/>
    <w:rsid w:val="00D80389"/>
    <w:rsid w:val="00EF5FAB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E883-05F0-468D-9B42-698539A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AB"/>
    <w:pPr>
      <w:ind w:left="720"/>
      <w:contextualSpacing/>
    </w:pPr>
  </w:style>
  <w:style w:type="table" w:styleId="a4">
    <w:name w:val="Table Grid"/>
    <w:basedOn w:val="a1"/>
    <w:uiPriority w:val="39"/>
    <w:rsid w:val="00D8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5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7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751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47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2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dc:description/>
  <cp:lastModifiedBy>Начальника</cp:lastModifiedBy>
  <cp:revision>7</cp:revision>
  <cp:lastPrinted>2023-06-19T12:50:00Z</cp:lastPrinted>
  <dcterms:created xsi:type="dcterms:W3CDTF">2022-10-25T16:47:00Z</dcterms:created>
  <dcterms:modified xsi:type="dcterms:W3CDTF">2023-06-19T12:52:00Z</dcterms:modified>
</cp:coreProperties>
</file>